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AD" w:rsidRDefault="008B14AD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B14AD" w:rsidRDefault="008B14AD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İMAR KOMİSYONU RAPORU</w:t>
      </w:r>
    </w:p>
    <w:p w:rsidR="00A47C61" w:rsidRDefault="00A47C61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377" w:type="dxa"/>
        <w:tblInd w:w="-1" w:type="dxa"/>
        <w:tblLook w:val="04A0"/>
      </w:tblPr>
      <w:tblGrid>
        <w:gridCol w:w="2510"/>
        <w:gridCol w:w="6867"/>
      </w:tblGrid>
      <w:tr w:rsidR="00E71E62" w:rsidRPr="00CC671B" w:rsidTr="002E346D">
        <w:trPr>
          <w:trHeight w:val="157"/>
        </w:trPr>
        <w:tc>
          <w:tcPr>
            <w:tcW w:w="2510" w:type="dxa"/>
            <w:hideMark/>
          </w:tcPr>
          <w:p w:rsidR="00E71E62" w:rsidRPr="00B005A5" w:rsidRDefault="00E71E62" w:rsidP="00C77F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 xml:space="preserve">TOPLANTI TARİHİ                    </w:t>
            </w:r>
          </w:p>
        </w:tc>
        <w:tc>
          <w:tcPr>
            <w:tcW w:w="6867" w:type="dxa"/>
            <w:hideMark/>
          </w:tcPr>
          <w:p w:rsidR="00E71E62" w:rsidRPr="00B005A5" w:rsidRDefault="00E71E62" w:rsidP="00ED0E90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 </w:t>
            </w:r>
            <w:r w:rsidR="001B4FC9">
              <w:rPr>
                <w:rFonts w:ascii="Times New Roman" w:hAnsi="Times New Roman"/>
                <w:b/>
                <w:sz w:val="24"/>
                <w:szCs w:val="24"/>
              </w:rPr>
              <w:t>10-11-12-13-16-17-18-19-20 ve 23</w:t>
            </w:r>
            <w:r w:rsidR="001B4FC9" w:rsidRPr="00B4560D">
              <w:rPr>
                <w:rFonts w:ascii="Times New Roman" w:hAnsi="Times New Roman"/>
                <w:b/>
                <w:sz w:val="24"/>
                <w:szCs w:val="24"/>
              </w:rPr>
              <w:t xml:space="preserve"> Haziran 202</w:t>
            </w:r>
            <w:r w:rsidR="001B4FC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1B4FC9" w:rsidRPr="00B005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A419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ED0E9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71E62" w:rsidRPr="00CC671B" w:rsidTr="002E346D">
        <w:trPr>
          <w:trHeight w:val="781"/>
        </w:trPr>
        <w:tc>
          <w:tcPr>
            <w:tcW w:w="2510" w:type="dxa"/>
            <w:hideMark/>
          </w:tcPr>
          <w:p w:rsidR="00E71E62" w:rsidRPr="00B005A5" w:rsidRDefault="00E71E62" w:rsidP="00C77F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>KONU</w:t>
            </w:r>
          </w:p>
        </w:tc>
        <w:tc>
          <w:tcPr>
            <w:tcW w:w="6867" w:type="dxa"/>
            <w:hideMark/>
          </w:tcPr>
          <w:p w:rsidR="00E71E62" w:rsidRPr="00B005A5" w:rsidRDefault="00E71E62" w:rsidP="00A47C61">
            <w:pPr>
              <w:pStyle w:val="ListeParagraf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-99" w:hanging="601"/>
              <w:contextualSpacing/>
              <w:jc w:val="both"/>
              <w:rPr>
                <w:b/>
                <w:bCs/>
              </w:rPr>
            </w:pPr>
            <w:proofErr w:type="gramStart"/>
            <w:r w:rsidRPr="00B005A5">
              <w:rPr>
                <w:rFonts w:eastAsiaTheme="minorEastAsia"/>
                <w:b/>
              </w:rPr>
              <w:t>:</w:t>
            </w:r>
            <w:r w:rsidR="00214FEC" w:rsidRPr="00B005A5">
              <w:rPr>
                <w:rFonts w:eastAsiaTheme="minorEastAsia"/>
                <w:b/>
              </w:rPr>
              <w:t xml:space="preserve"> </w:t>
            </w:r>
            <w:r w:rsidR="00625ADA" w:rsidRPr="00625ADA">
              <w:rPr>
                <w:b/>
                <w:bCs/>
              </w:rPr>
              <w:t>İlçenin çeşitli mahallelerinde bulunan mülkiyeti Belediyemize ait yoldan ihdas parselin satış veya takası.</w:t>
            </w:r>
            <w:proofErr w:type="gramEnd"/>
          </w:p>
        </w:tc>
      </w:tr>
    </w:tbl>
    <w:p w:rsidR="006958C8" w:rsidRPr="006958C8" w:rsidRDefault="003D2012" w:rsidP="006958C8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ab/>
      </w:r>
      <w:r w:rsidR="00E71E62" w:rsidRPr="00B005A5">
        <w:rPr>
          <w:rFonts w:ascii="Times New Roman" w:hAnsi="Times New Roman"/>
          <w:b/>
          <w:sz w:val="24"/>
          <w:szCs w:val="24"/>
        </w:rPr>
        <w:t xml:space="preserve">Belediye </w:t>
      </w:r>
      <w:r w:rsidR="00E71E62" w:rsidRPr="002D074C">
        <w:rPr>
          <w:rFonts w:ascii="Times New Roman" w:hAnsi="Times New Roman"/>
          <w:b/>
          <w:sz w:val="24"/>
          <w:szCs w:val="24"/>
        </w:rPr>
        <w:t xml:space="preserve">Meclisinin </w:t>
      </w:r>
      <w:r w:rsidR="002D074C" w:rsidRPr="007E1FAF">
        <w:rPr>
          <w:rFonts w:ascii="Times New Roman" w:hAnsi="Times New Roman"/>
          <w:b/>
          <w:sz w:val="24"/>
          <w:szCs w:val="24"/>
        </w:rPr>
        <w:t>0</w:t>
      </w:r>
      <w:r w:rsidR="00625ADA">
        <w:rPr>
          <w:rFonts w:ascii="Times New Roman" w:hAnsi="Times New Roman"/>
          <w:b/>
          <w:sz w:val="24"/>
          <w:szCs w:val="24"/>
        </w:rPr>
        <w:t>4</w:t>
      </w:r>
      <w:r w:rsidR="00455CE1" w:rsidRPr="007E1FAF">
        <w:rPr>
          <w:rFonts w:ascii="Times New Roman" w:hAnsi="Times New Roman"/>
          <w:b/>
          <w:sz w:val="24"/>
          <w:szCs w:val="24"/>
        </w:rPr>
        <w:t>.</w:t>
      </w:r>
      <w:r w:rsidR="00625ADA">
        <w:rPr>
          <w:rFonts w:ascii="Times New Roman" w:hAnsi="Times New Roman"/>
          <w:b/>
          <w:sz w:val="24"/>
          <w:szCs w:val="24"/>
        </w:rPr>
        <w:t>06</w:t>
      </w:r>
      <w:r w:rsidR="00455CE1" w:rsidRPr="007E1FAF">
        <w:rPr>
          <w:rFonts w:ascii="Times New Roman" w:hAnsi="Times New Roman"/>
          <w:b/>
          <w:sz w:val="24"/>
          <w:szCs w:val="24"/>
        </w:rPr>
        <w:t>.202</w:t>
      </w:r>
      <w:r w:rsidR="00625ADA">
        <w:rPr>
          <w:rFonts w:ascii="Times New Roman" w:hAnsi="Times New Roman"/>
          <w:b/>
          <w:sz w:val="24"/>
          <w:szCs w:val="24"/>
        </w:rPr>
        <w:t>5</w:t>
      </w:r>
      <w:r w:rsidR="00455CE1" w:rsidRPr="007E1FAF">
        <w:rPr>
          <w:rFonts w:ascii="Times New Roman" w:hAnsi="Times New Roman"/>
          <w:b/>
          <w:bCs/>
          <w:sz w:val="24"/>
          <w:szCs w:val="24"/>
        </w:rPr>
        <w:t xml:space="preserve"> tarihli ve </w:t>
      </w:r>
      <w:r w:rsidR="001651C1" w:rsidRPr="007E1FAF">
        <w:rPr>
          <w:rFonts w:ascii="Times New Roman" w:hAnsi="Times New Roman"/>
          <w:b/>
          <w:sz w:val="24"/>
          <w:szCs w:val="24"/>
        </w:rPr>
        <w:t>202</w:t>
      </w:r>
      <w:r w:rsidR="00625ADA">
        <w:rPr>
          <w:rFonts w:ascii="Times New Roman" w:hAnsi="Times New Roman"/>
          <w:b/>
          <w:sz w:val="24"/>
          <w:szCs w:val="24"/>
        </w:rPr>
        <w:t>5</w:t>
      </w:r>
      <w:r w:rsidR="00455CE1" w:rsidRPr="007E1FAF">
        <w:rPr>
          <w:rFonts w:ascii="Times New Roman" w:hAnsi="Times New Roman"/>
          <w:b/>
          <w:sz w:val="24"/>
          <w:szCs w:val="24"/>
        </w:rPr>
        <w:t>-</w:t>
      </w:r>
      <w:r w:rsidR="00625ADA">
        <w:rPr>
          <w:rFonts w:ascii="Times New Roman" w:hAnsi="Times New Roman"/>
          <w:b/>
          <w:sz w:val="24"/>
          <w:szCs w:val="24"/>
        </w:rPr>
        <w:t>7</w:t>
      </w:r>
      <w:r w:rsidR="00455CE1" w:rsidRPr="007E1FAF">
        <w:rPr>
          <w:rFonts w:ascii="Times New Roman" w:hAnsi="Times New Roman"/>
          <w:b/>
          <w:sz w:val="24"/>
          <w:szCs w:val="24"/>
        </w:rPr>
        <w:t>/</w:t>
      </w:r>
      <w:r w:rsidR="00625ADA">
        <w:rPr>
          <w:rFonts w:ascii="Times New Roman" w:hAnsi="Times New Roman"/>
          <w:b/>
          <w:sz w:val="24"/>
          <w:szCs w:val="24"/>
        </w:rPr>
        <w:t>41</w:t>
      </w:r>
      <w:r w:rsidR="00455CE1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E71E62" w:rsidRPr="00B005A5">
        <w:rPr>
          <w:rFonts w:ascii="Times New Roman" w:hAnsi="Times New Roman"/>
          <w:b/>
          <w:sz w:val="24"/>
          <w:szCs w:val="24"/>
        </w:rPr>
        <w:t xml:space="preserve">sayılı kararı </w:t>
      </w:r>
      <w:proofErr w:type="gramStart"/>
      <w:r w:rsidR="00E71E62" w:rsidRPr="00B005A5">
        <w:rPr>
          <w:rFonts w:ascii="Times New Roman" w:hAnsi="Times New Roman"/>
          <w:b/>
          <w:sz w:val="24"/>
          <w:szCs w:val="24"/>
        </w:rPr>
        <w:t>ile;</w:t>
      </w:r>
      <w:proofErr w:type="gramEnd"/>
      <w:r w:rsidR="00E71E62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A47C61" w:rsidRPr="00A47C61">
        <w:rPr>
          <w:rFonts w:ascii="Times New Roman" w:hAnsi="Times New Roman"/>
          <w:b/>
          <w:bCs/>
          <w:sz w:val="24"/>
          <w:szCs w:val="24"/>
        </w:rPr>
        <w:t>İlçenin çeşitli mahallelerinde bulunan mülkiyeti Belediyemize ait yoldan ihdas p</w:t>
      </w:r>
      <w:r w:rsidR="00A47C61">
        <w:rPr>
          <w:rFonts w:ascii="Times New Roman" w:hAnsi="Times New Roman"/>
          <w:b/>
          <w:bCs/>
          <w:sz w:val="24"/>
          <w:szCs w:val="24"/>
        </w:rPr>
        <w:t xml:space="preserve">arsellerin satış veya takası </w:t>
      </w:r>
      <w:r w:rsidR="00E71E62" w:rsidRPr="00B005A5">
        <w:rPr>
          <w:rFonts w:ascii="Times New Roman" w:hAnsi="Times New Roman"/>
          <w:b/>
          <w:sz w:val="24"/>
          <w:szCs w:val="24"/>
        </w:rPr>
        <w:t xml:space="preserve">incelenmek üzere Komisyonumuza havale edilmiş olup, </w:t>
      </w:r>
      <w:r w:rsidR="003D71D2" w:rsidRPr="00B005A5">
        <w:rPr>
          <w:rFonts w:ascii="Times New Roman" w:hAnsi="Times New Roman"/>
          <w:b/>
          <w:sz w:val="24"/>
          <w:szCs w:val="24"/>
        </w:rPr>
        <w:t>Komisyonumuz</w:t>
      </w:r>
      <w:r w:rsidR="009C6435">
        <w:rPr>
          <w:rFonts w:ascii="Times New Roman" w:hAnsi="Times New Roman"/>
          <w:b/>
          <w:sz w:val="24"/>
          <w:szCs w:val="24"/>
        </w:rPr>
        <w:t xml:space="preserve">               </w:t>
      </w:r>
      <w:r w:rsidR="001B4FC9">
        <w:rPr>
          <w:rFonts w:ascii="Times New Roman" w:hAnsi="Times New Roman"/>
          <w:b/>
          <w:sz w:val="24"/>
          <w:szCs w:val="24"/>
        </w:rPr>
        <w:t>10-11-12-13-16-17-18-19-20 ve 23</w:t>
      </w:r>
      <w:r w:rsidR="001B4FC9" w:rsidRPr="00B4560D">
        <w:rPr>
          <w:rFonts w:ascii="Times New Roman" w:hAnsi="Times New Roman"/>
          <w:b/>
          <w:sz w:val="24"/>
          <w:szCs w:val="24"/>
        </w:rPr>
        <w:t xml:space="preserve"> Haziran 202</w:t>
      </w:r>
      <w:r w:rsidR="001B4FC9">
        <w:rPr>
          <w:rFonts w:ascii="Times New Roman" w:hAnsi="Times New Roman"/>
          <w:b/>
          <w:sz w:val="24"/>
          <w:szCs w:val="24"/>
        </w:rPr>
        <w:t>5</w:t>
      </w:r>
      <w:r w:rsidR="001B4FC9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3D71D2" w:rsidRPr="00B005A5">
        <w:rPr>
          <w:rFonts w:ascii="Times New Roman" w:hAnsi="Times New Roman"/>
          <w:b/>
          <w:sz w:val="24"/>
          <w:szCs w:val="24"/>
        </w:rPr>
        <w:t>tarih</w:t>
      </w:r>
      <w:r w:rsidR="008A419E">
        <w:rPr>
          <w:rFonts w:ascii="Times New Roman" w:hAnsi="Times New Roman"/>
          <w:b/>
          <w:sz w:val="24"/>
          <w:szCs w:val="24"/>
        </w:rPr>
        <w:t>ler</w:t>
      </w:r>
      <w:r w:rsidR="006C59EA">
        <w:rPr>
          <w:rFonts w:ascii="Times New Roman" w:hAnsi="Times New Roman"/>
          <w:b/>
          <w:sz w:val="24"/>
          <w:szCs w:val="24"/>
        </w:rPr>
        <w:t>i</w:t>
      </w:r>
      <w:r w:rsidR="003D71D2" w:rsidRPr="00B005A5">
        <w:rPr>
          <w:rFonts w:ascii="Times New Roman" w:hAnsi="Times New Roman"/>
          <w:b/>
          <w:sz w:val="24"/>
          <w:szCs w:val="24"/>
        </w:rPr>
        <w:t xml:space="preserve">nde saat </w:t>
      </w:r>
      <w:r w:rsidR="003D71D2" w:rsidRPr="009C6435">
        <w:rPr>
          <w:rFonts w:ascii="Times New Roman" w:hAnsi="Times New Roman"/>
          <w:b/>
          <w:sz w:val="24"/>
          <w:szCs w:val="24"/>
        </w:rPr>
        <w:t>1</w:t>
      </w:r>
      <w:r w:rsidR="00F77539">
        <w:rPr>
          <w:rFonts w:ascii="Times New Roman" w:hAnsi="Times New Roman"/>
          <w:b/>
          <w:sz w:val="24"/>
          <w:szCs w:val="24"/>
        </w:rPr>
        <w:t>4</w:t>
      </w:r>
      <w:r w:rsidR="003D71D2" w:rsidRPr="009C6435">
        <w:rPr>
          <w:rFonts w:ascii="Times New Roman" w:hAnsi="Times New Roman"/>
          <w:b/>
          <w:sz w:val="24"/>
          <w:szCs w:val="24"/>
        </w:rPr>
        <w:t>:30’da</w:t>
      </w:r>
      <w:r w:rsidR="003D71D2" w:rsidRPr="00B005A5">
        <w:rPr>
          <w:rFonts w:ascii="Times New Roman" w:hAnsi="Times New Roman"/>
          <w:b/>
          <w:sz w:val="24"/>
          <w:szCs w:val="24"/>
        </w:rPr>
        <w:t xml:space="preserve">; </w:t>
      </w:r>
      <w:r w:rsidR="006958C8" w:rsidRPr="006958C8">
        <w:rPr>
          <w:rFonts w:ascii="Times New Roman" w:hAnsi="Times New Roman"/>
          <w:b/>
          <w:sz w:val="24"/>
          <w:szCs w:val="24"/>
        </w:rPr>
        <w:t xml:space="preserve">Komisyon Başkanı Mert Buğra ÖZAYDIN, Komisyon Başkan Vekili Erkan MUTLU, Komisyon üyeleri Batuhan GÜNCE, Tahsin DURU ve Mahmut </w:t>
      </w:r>
      <w:proofErr w:type="spellStart"/>
      <w:r w:rsidR="006958C8" w:rsidRPr="006958C8">
        <w:rPr>
          <w:rFonts w:ascii="Times New Roman" w:hAnsi="Times New Roman"/>
          <w:b/>
          <w:sz w:val="24"/>
          <w:szCs w:val="24"/>
        </w:rPr>
        <w:t>DOĞAN’ın</w:t>
      </w:r>
      <w:proofErr w:type="spellEnd"/>
      <w:r w:rsidR="006958C8" w:rsidRPr="006958C8">
        <w:rPr>
          <w:rFonts w:ascii="Times New Roman" w:hAnsi="Times New Roman"/>
          <w:b/>
          <w:sz w:val="24"/>
          <w:szCs w:val="24"/>
        </w:rPr>
        <w:t xml:space="preserve"> iştiraki ile toplanmış bulunmaktadır. </w:t>
      </w:r>
    </w:p>
    <w:p w:rsidR="00BA4966" w:rsidRPr="00B005A5" w:rsidRDefault="00BA4966" w:rsidP="006C59E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E71E62" w:rsidRPr="00B005A5" w:rsidRDefault="00E71E62" w:rsidP="00F7753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Pr="00B005A5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E71E62" w:rsidRPr="00B005A5" w:rsidRDefault="00E71E62" w:rsidP="00E71E62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71E62" w:rsidRDefault="00F77539" w:rsidP="00F77539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71E62" w:rsidRPr="00B005A5">
        <w:rPr>
          <w:rFonts w:ascii="Times New Roman" w:hAnsi="Times New Roman"/>
          <w:b/>
          <w:sz w:val="24"/>
          <w:szCs w:val="24"/>
        </w:rPr>
        <w:t>Yapılan müzakere neticesinde;</w:t>
      </w:r>
    </w:p>
    <w:p w:rsidR="00165790" w:rsidRDefault="00165790" w:rsidP="0016579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223CF" w:rsidRDefault="009223CF" w:rsidP="009223CF">
      <w:pPr>
        <w:numPr>
          <w:ilvl w:val="0"/>
          <w:numId w:val="3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İlçenin Kestaneci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Mahallesi, </w:t>
      </w:r>
      <w:r w:rsidR="008C7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pafta </w:t>
      </w:r>
      <w:r w:rsidRPr="00D87DF2">
        <w:rPr>
          <w:rFonts w:ascii="Times New Roman" w:hAnsi="Times New Roman" w:cs="Times New Roman"/>
          <w:b/>
        </w:rPr>
        <w:t>F26B</w:t>
      </w:r>
      <w:r>
        <w:rPr>
          <w:rFonts w:ascii="Times New Roman" w:hAnsi="Times New Roman" w:cs="Times New Roman"/>
          <w:b/>
        </w:rPr>
        <w:t>24A2A</w:t>
      </w:r>
      <w:r w:rsidR="008C782D">
        <w:rPr>
          <w:rFonts w:ascii="Times New Roman" w:hAnsi="Times New Roman" w:cs="Times New Roman"/>
          <w:b/>
        </w:rPr>
        <w:t>, ada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2261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8C7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parsel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34</w:t>
      </w:r>
      <w:r w:rsidR="008C7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de kayıtlı 305,20 m2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yüzölçümlü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taşınmazın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mülkiyeti Belediyemize ait müstakil inşaata elverişli olmayan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22,17 m2’lik ihdas kısmının taşınmazın diğer hissedarlarına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; 3194 sayılı İmar Kanunun 17. maddesi  gereğince satışı; komisyonumuzca oybirliği ile kabul edilmiştir.</w:t>
      </w:r>
    </w:p>
    <w:p w:rsidR="009223CF" w:rsidRDefault="009223CF" w:rsidP="009223C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223CF" w:rsidRPr="00D87DF2" w:rsidRDefault="009223CF" w:rsidP="009223CF">
      <w:pPr>
        <w:numPr>
          <w:ilvl w:val="0"/>
          <w:numId w:val="3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İlçenin Kirmanlı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 Mahallesi, </w:t>
      </w:r>
      <w:r w:rsidR="008C782D"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pafta</w:t>
      </w:r>
      <w:r w:rsidR="008C782D" w:rsidRPr="00D87DF2">
        <w:rPr>
          <w:rFonts w:ascii="Times New Roman" w:hAnsi="Times New Roman" w:cs="Times New Roman"/>
          <w:b/>
          <w:shd w:val="clear" w:color="auto" w:fill="FFFFFF"/>
        </w:rPr>
        <w:t xml:space="preserve"> </w:t>
      </w:r>
      <w:r w:rsidRPr="00D87DF2">
        <w:rPr>
          <w:rFonts w:ascii="Times New Roman" w:hAnsi="Times New Roman" w:cs="Times New Roman"/>
          <w:b/>
          <w:shd w:val="clear" w:color="auto" w:fill="FFFFFF"/>
        </w:rPr>
        <w:t>F26B</w:t>
      </w:r>
      <w:r>
        <w:rPr>
          <w:rFonts w:ascii="Times New Roman" w:hAnsi="Times New Roman" w:cs="Times New Roman"/>
          <w:b/>
          <w:shd w:val="clear" w:color="auto" w:fill="FFFFFF"/>
        </w:rPr>
        <w:t>24A3B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8C7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ada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31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8C7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parsel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114</w:t>
      </w:r>
      <w:r w:rsidR="008C7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’de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kayıtlı 629,88 m2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yüzölçümlü,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taşınmazın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mülkiyeti Belediyemize ait müstakil inşaata elverişli olmayan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26,91 m2’lik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ihdas kısmının taşınmazın diğer hissedarlarına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;  3194 sayılı İmar Kanunun 17. maddesi  gereğince satışı; komisyonumuzca oybirliği ile kabul edilmiştir.</w:t>
      </w:r>
    </w:p>
    <w:p w:rsidR="009223CF" w:rsidRDefault="009223CF" w:rsidP="009223CF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9223CF" w:rsidRPr="000365B8" w:rsidRDefault="009223CF" w:rsidP="009223CF">
      <w:pPr>
        <w:numPr>
          <w:ilvl w:val="0"/>
          <w:numId w:val="3"/>
        </w:num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İlçenin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Murtaza</w:t>
      </w:r>
      <w:proofErr w:type="spellEnd"/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 Mahallesi, </w:t>
      </w:r>
      <w:r w:rsidR="008C7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pafta </w:t>
      </w:r>
      <w:r w:rsidRPr="00D87DF2">
        <w:rPr>
          <w:rFonts w:ascii="Times New Roman" w:hAnsi="Times New Roman" w:cs="Times New Roman"/>
          <w:b/>
          <w:shd w:val="clear" w:color="auto" w:fill="FFFFFF"/>
        </w:rPr>
        <w:t>F26B</w:t>
      </w:r>
      <w:r>
        <w:rPr>
          <w:rFonts w:ascii="Times New Roman" w:hAnsi="Times New Roman" w:cs="Times New Roman"/>
          <w:b/>
          <w:shd w:val="clear" w:color="auto" w:fill="FFFFFF"/>
        </w:rPr>
        <w:t>24A3B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8C7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ada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52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="008C7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parsel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52</w:t>
      </w:r>
      <w:r w:rsidR="008C782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’de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kayıtlı 582,49 m2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yüzölçümlü,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taşınmazın </w:t>
      </w:r>
      <w:r w:rsidRPr="00D87D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mülkiyeti Belediyemize ait müstakil inşaata elverişli olmayan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7,93</w:t>
      </w:r>
      <w:r w:rsidRPr="000365B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m2’lik, ihdas kısmının taşınmazın diğer hissedarlarına;  3194 sayılı İmar Kanunun 17. maddesi  gereğince satışı; komisyonumuzca oybirliği ile kabul edilmiştir.</w:t>
      </w:r>
    </w:p>
    <w:p w:rsidR="007E1FAF" w:rsidRDefault="007E1FAF" w:rsidP="0016579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E054F4" w:rsidRDefault="00E054F4" w:rsidP="0016579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1FAF" w:rsidRDefault="007E1FAF" w:rsidP="00165790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59EA" w:rsidRDefault="006C59EA" w:rsidP="00E054F4">
      <w:pPr>
        <w:tabs>
          <w:tab w:val="left" w:pos="709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5B02CB" w:rsidRPr="00EF040C" w:rsidTr="007B4786">
        <w:trPr>
          <w:trHeight w:val="712"/>
        </w:trPr>
        <w:tc>
          <w:tcPr>
            <w:tcW w:w="3070" w:type="dxa"/>
          </w:tcPr>
          <w:p w:rsidR="005B02CB" w:rsidRDefault="00CB11C3" w:rsidP="007B4786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Mert Buğra ÖZAYDIN</w:t>
            </w: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Erkan MUTLU </w:t>
            </w: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5B02CB" w:rsidRPr="00EF040C" w:rsidTr="007B4786">
        <w:trPr>
          <w:trHeight w:val="403"/>
        </w:trPr>
        <w:tc>
          <w:tcPr>
            <w:tcW w:w="3070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B02CB" w:rsidRPr="00EF040C" w:rsidTr="007B4786">
        <w:tc>
          <w:tcPr>
            <w:tcW w:w="3070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C6435" w:rsidRDefault="009C6435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C6435" w:rsidRPr="00EF040C" w:rsidRDefault="009C6435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B02CB" w:rsidRPr="00EF040C" w:rsidTr="007B4786">
        <w:tc>
          <w:tcPr>
            <w:tcW w:w="3070" w:type="dxa"/>
          </w:tcPr>
          <w:p w:rsidR="005B02CB" w:rsidRPr="00EF040C" w:rsidRDefault="00152CE0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Batuhan GÜNCE</w:t>
            </w:r>
          </w:p>
        </w:tc>
        <w:tc>
          <w:tcPr>
            <w:tcW w:w="3071" w:type="dxa"/>
          </w:tcPr>
          <w:p w:rsidR="005B02CB" w:rsidRPr="00EF040C" w:rsidRDefault="00CB11C3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Tahsin DURU</w:t>
            </w:r>
          </w:p>
        </w:tc>
        <w:tc>
          <w:tcPr>
            <w:tcW w:w="3071" w:type="dxa"/>
          </w:tcPr>
          <w:p w:rsidR="005B02CB" w:rsidRPr="00EF040C" w:rsidRDefault="00CB11C3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Mahmut DOĞAN</w:t>
            </w:r>
          </w:p>
        </w:tc>
      </w:tr>
      <w:tr w:rsidR="005B02CB" w:rsidRPr="00893F65" w:rsidTr="007B4786">
        <w:tc>
          <w:tcPr>
            <w:tcW w:w="3070" w:type="dxa"/>
          </w:tcPr>
          <w:p w:rsidR="005B02CB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40C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40C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</w:tcPr>
          <w:p w:rsidR="005B02CB" w:rsidRPr="00EF040C" w:rsidRDefault="005B02CB" w:rsidP="007B478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40C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</w:tr>
    </w:tbl>
    <w:p w:rsidR="00282CC3" w:rsidRDefault="00282CC3" w:rsidP="005B02CB">
      <w:pPr>
        <w:pStyle w:val="ListeParagraf"/>
        <w:tabs>
          <w:tab w:val="left" w:pos="709"/>
        </w:tabs>
        <w:spacing w:before="0" w:beforeAutospacing="0" w:after="0"/>
        <w:jc w:val="both"/>
      </w:pPr>
    </w:p>
    <w:sectPr w:rsidR="00282CC3" w:rsidSect="006C59EA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F2A08"/>
    <w:multiLevelType w:val="hybridMultilevel"/>
    <w:tmpl w:val="E8B4C130"/>
    <w:lvl w:ilvl="0" w:tplc="18A00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13520"/>
    <w:multiLevelType w:val="hybridMultilevel"/>
    <w:tmpl w:val="9800B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991D05"/>
    <w:multiLevelType w:val="hybridMultilevel"/>
    <w:tmpl w:val="CBAADEE4"/>
    <w:lvl w:ilvl="0" w:tplc="54383848">
      <w:start w:val="1"/>
      <w:numFmt w:val="decimal"/>
      <w:lvlText w:val="%1."/>
      <w:lvlJc w:val="left"/>
      <w:pPr>
        <w:ind w:left="720" w:hanging="360"/>
      </w:pPr>
      <w:rPr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C382D"/>
    <w:multiLevelType w:val="hybridMultilevel"/>
    <w:tmpl w:val="9F449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5725DB0"/>
    <w:multiLevelType w:val="hybridMultilevel"/>
    <w:tmpl w:val="2FDC5650"/>
    <w:lvl w:ilvl="0" w:tplc="E528B69C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B61E69"/>
    <w:multiLevelType w:val="hybridMultilevel"/>
    <w:tmpl w:val="D7BAB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71E62"/>
    <w:rsid w:val="000049EB"/>
    <w:rsid w:val="000110D9"/>
    <w:rsid w:val="00012074"/>
    <w:rsid w:val="0006592B"/>
    <w:rsid w:val="00152CE0"/>
    <w:rsid w:val="00164318"/>
    <w:rsid w:val="001643EF"/>
    <w:rsid w:val="001651C1"/>
    <w:rsid w:val="00165790"/>
    <w:rsid w:val="001B4FC9"/>
    <w:rsid w:val="001D024C"/>
    <w:rsid w:val="00212744"/>
    <w:rsid w:val="00214FEC"/>
    <w:rsid w:val="00243619"/>
    <w:rsid w:val="00274A3D"/>
    <w:rsid w:val="00282CC3"/>
    <w:rsid w:val="002902E2"/>
    <w:rsid w:val="002C44DA"/>
    <w:rsid w:val="002D074C"/>
    <w:rsid w:val="002E346D"/>
    <w:rsid w:val="002F6B7D"/>
    <w:rsid w:val="003056A5"/>
    <w:rsid w:val="00312788"/>
    <w:rsid w:val="00321C07"/>
    <w:rsid w:val="003356C7"/>
    <w:rsid w:val="00337A05"/>
    <w:rsid w:val="00370CDA"/>
    <w:rsid w:val="003D2012"/>
    <w:rsid w:val="003D71D2"/>
    <w:rsid w:val="003F015E"/>
    <w:rsid w:val="00455CE1"/>
    <w:rsid w:val="004D727A"/>
    <w:rsid w:val="004E61E3"/>
    <w:rsid w:val="00533517"/>
    <w:rsid w:val="005B02CB"/>
    <w:rsid w:val="00625ADA"/>
    <w:rsid w:val="00672345"/>
    <w:rsid w:val="0068436A"/>
    <w:rsid w:val="006958C8"/>
    <w:rsid w:val="006A66AE"/>
    <w:rsid w:val="006C59EA"/>
    <w:rsid w:val="00752889"/>
    <w:rsid w:val="00757180"/>
    <w:rsid w:val="00780AFF"/>
    <w:rsid w:val="00792968"/>
    <w:rsid w:val="007C198B"/>
    <w:rsid w:val="007E1FAF"/>
    <w:rsid w:val="00811DCD"/>
    <w:rsid w:val="0085036A"/>
    <w:rsid w:val="008642F8"/>
    <w:rsid w:val="008878A9"/>
    <w:rsid w:val="008A419E"/>
    <w:rsid w:val="008A6A9E"/>
    <w:rsid w:val="008B14AD"/>
    <w:rsid w:val="008C782D"/>
    <w:rsid w:val="008D65B9"/>
    <w:rsid w:val="009223CF"/>
    <w:rsid w:val="00942198"/>
    <w:rsid w:val="0097484B"/>
    <w:rsid w:val="00990884"/>
    <w:rsid w:val="009A7DE5"/>
    <w:rsid w:val="009B6DCD"/>
    <w:rsid w:val="009C6435"/>
    <w:rsid w:val="009E33E2"/>
    <w:rsid w:val="00A061B1"/>
    <w:rsid w:val="00A0716A"/>
    <w:rsid w:val="00A47C61"/>
    <w:rsid w:val="00A5602D"/>
    <w:rsid w:val="00A6296D"/>
    <w:rsid w:val="00AF669D"/>
    <w:rsid w:val="00B005A5"/>
    <w:rsid w:val="00B239D0"/>
    <w:rsid w:val="00B3531C"/>
    <w:rsid w:val="00B54D3A"/>
    <w:rsid w:val="00B620E5"/>
    <w:rsid w:val="00B94EF3"/>
    <w:rsid w:val="00BA4966"/>
    <w:rsid w:val="00BB7255"/>
    <w:rsid w:val="00BE0261"/>
    <w:rsid w:val="00C07C70"/>
    <w:rsid w:val="00C2375D"/>
    <w:rsid w:val="00C25222"/>
    <w:rsid w:val="00C3277A"/>
    <w:rsid w:val="00C60272"/>
    <w:rsid w:val="00C81BFB"/>
    <w:rsid w:val="00C94259"/>
    <w:rsid w:val="00CA736E"/>
    <w:rsid w:val="00CB11C3"/>
    <w:rsid w:val="00CC671B"/>
    <w:rsid w:val="00D75C94"/>
    <w:rsid w:val="00DA5265"/>
    <w:rsid w:val="00DD1977"/>
    <w:rsid w:val="00DF0FF6"/>
    <w:rsid w:val="00E054F4"/>
    <w:rsid w:val="00E17434"/>
    <w:rsid w:val="00E52C73"/>
    <w:rsid w:val="00E63C5A"/>
    <w:rsid w:val="00E7116B"/>
    <w:rsid w:val="00E71E62"/>
    <w:rsid w:val="00E85CE7"/>
    <w:rsid w:val="00E907E9"/>
    <w:rsid w:val="00ED0E90"/>
    <w:rsid w:val="00EF50B5"/>
    <w:rsid w:val="00F07FCD"/>
    <w:rsid w:val="00F310A7"/>
    <w:rsid w:val="00F57AFB"/>
    <w:rsid w:val="00F7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C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1E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7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E71E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mustafaaltinisik</dc:creator>
  <cp:keywords/>
  <dc:description/>
  <cp:lastModifiedBy>mustafasevinc</cp:lastModifiedBy>
  <cp:revision>59</cp:revision>
  <cp:lastPrinted>2024-08-29T12:56:00Z</cp:lastPrinted>
  <dcterms:created xsi:type="dcterms:W3CDTF">2023-03-09T08:04:00Z</dcterms:created>
  <dcterms:modified xsi:type="dcterms:W3CDTF">2025-06-30T08:58:00Z</dcterms:modified>
</cp:coreProperties>
</file>